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-601" w:type="dxa"/>
        <w:tblLook w:val="04A0" w:firstRow="1" w:lastRow="0" w:firstColumn="1" w:lastColumn="0" w:noHBand="0" w:noVBand="1"/>
      </w:tblPr>
      <w:tblGrid>
        <w:gridCol w:w="1291"/>
        <w:gridCol w:w="992"/>
        <w:gridCol w:w="1134"/>
        <w:gridCol w:w="1287"/>
        <w:gridCol w:w="2115"/>
        <w:gridCol w:w="1843"/>
        <w:gridCol w:w="1138"/>
      </w:tblGrid>
      <w:tr w:rsidR="00017F8F" w:rsidRPr="00017F8F" w:rsidTr="00017F8F">
        <w:trPr>
          <w:trHeight w:val="624"/>
        </w:trPr>
        <w:tc>
          <w:tcPr>
            <w:tcW w:w="980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017F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暨南大学MBA篮球交流联赛报名表</w:t>
            </w:r>
          </w:p>
        </w:tc>
      </w:tr>
      <w:tr w:rsidR="00017F8F" w:rsidRPr="00017F8F" w:rsidTr="00017F8F">
        <w:trPr>
          <w:trHeight w:val="900"/>
        </w:trPr>
        <w:tc>
          <w:tcPr>
            <w:tcW w:w="98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017F8F" w:rsidRPr="00017F8F" w:rsidTr="00017F8F">
        <w:trPr>
          <w:trHeight w:val="64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队伍名称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6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队长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54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队员名单</w:t>
            </w:r>
            <w:r w:rsidR="005634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（8~10名）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5634D7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球衣</w:t>
            </w:r>
            <w:r w:rsidR="00017F8F"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年级、班级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17F8F" w:rsidRPr="00017F8F" w:rsidTr="00017F8F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17F8F" w:rsidRPr="00017F8F" w:rsidTr="00017F8F">
        <w:trPr>
          <w:trHeight w:val="48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F8F" w:rsidRPr="00017F8F" w:rsidRDefault="00017F8F" w:rsidP="00017F8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017F8F" w:rsidRDefault="00017F8F" w:rsidP="00017F8F"/>
    <w:tbl>
      <w:tblPr>
        <w:tblW w:w="9081" w:type="dxa"/>
        <w:tblInd w:w="-318" w:type="dxa"/>
        <w:tblLook w:val="04A0" w:firstRow="1" w:lastRow="0" w:firstColumn="1" w:lastColumn="0" w:noHBand="0" w:noVBand="1"/>
      </w:tblPr>
      <w:tblGrid>
        <w:gridCol w:w="1277"/>
        <w:gridCol w:w="7804"/>
      </w:tblGrid>
      <w:tr w:rsidR="00017F8F" w:rsidRPr="00017F8F" w:rsidTr="00017F8F">
        <w:trPr>
          <w:trHeight w:val="2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报名须知：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D7" w:rsidRDefault="00017F8F" w:rsidP="00F947F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1、所有MBA在读班级，按年级、班级组队，每队8人至10人；</w:t>
            </w:r>
          </w:p>
          <w:p w:rsidR="00017F8F" w:rsidRPr="00017F8F" w:rsidRDefault="00017F8F" w:rsidP="00F94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MBA毕业校友、老师和特邀嘉宾将视人数组队</w:t>
            </w:r>
          </w:p>
        </w:tc>
      </w:tr>
      <w:tr w:rsidR="00017F8F" w:rsidRPr="00017F8F" w:rsidTr="00017F8F">
        <w:trPr>
          <w:trHeight w:val="2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F94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</w:t>
            </w:r>
            <w:r w:rsidR="00F947FE"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</w:t>
            </w: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各队自备球衣，保证颜色统一。</w:t>
            </w:r>
          </w:p>
        </w:tc>
      </w:tr>
      <w:tr w:rsidR="00017F8F" w:rsidRPr="00017F8F" w:rsidTr="00017F8F">
        <w:trPr>
          <w:trHeight w:val="2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F94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3、本次比赛采用4×12分钟的比赛方式，其中第1、2节和第3、4节中间休息2分钟;第2、3节之间休息10分钟。</w:t>
            </w:r>
          </w:p>
        </w:tc>
      </w:tr>
      <w:tr w:rsidR="00017F8F" w:rsidRPr="00017F8F" w:rsidTr="00017F8F">
        <w:trPr>
          <w:trHeight w:val="2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F94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4、暂停：每队在每节内可以请求一次暂停，第四节可请求2次暂停；</w:t>
            </w:r>
          </w:p>
        </w:tc>
      </w:tr>
      <w:tr w:rsidR="00017F8F" w:rsidRPr="00017F8F" w:rsidTr="00017F8F">
        <w:trPr>
          <w:trHeight w:val="2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F94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5、本次活动</w:t>
            </w:r>
            <w:proofErr w:type="gramStart"/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赛事非</w:t>
            </w:r>
            <w:proofErr w:type="gramEnd"/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专业裁判执法比赛，球员比赛中必须尊重裁判，服从裁判判罚。</w:t>
            </w:r>
          </w:p>
        </w:tc>
      </w:tr>
      <w:tr w:rsidR="00017F8F" w:rsidRPr="00017F8F" w:rsidTr="00017F8F">
        <w:trPr>
          <w:trHeight w:val="2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4D7" w:rsidRPr="00017F8F" w:rsidRDefault="00017F8F" w:rsidP="005634D7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5634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、报名方式：填好后统一</w:t>
            </w: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发至邮箱：</w:t>
            </w:r>
            <w:hyperlink r:id="rId5" w:history="1">
              <w:r w:rsidR="005634D7" w:rsidRPr="00625012">
                <w:rPr>
                  <w:rStyle w:val="a4"/>
                  <w:rFonts w:ascii="宋体" w:eastAsia="宋体" w:hAnsi="宋体" w:cs="宋体" w:hint="eastAsia"/>
                  <w:kern w:val="0"/>
                  <w:sz w:val="22"/>
                </w:rPr>
                <w:t>406762508@qq.com</w:t>
              </w:r>
            </w:hyperlink>
            <w:r w:rsidR="005634D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报名截止时间：3月25日</w:t>
            </w:r>
            <w:bookmarkStart w:id="0" w:name="_GoBack"/>
            <w:bookmarkEnd w:id="0"/>
          </w:p>
        </w:tc>
      </w:tr>
      <w:tr w:rsidR="00017F8F" w:rsidRPr="00017F8F" w:rsidTr="00F947FE">
        <w:trPr>
          <w:trHeight w:val="27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017F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8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F8F" w:rsidRPr="00017F8F" w:rsidRDefault="00017F8F" w:rsidP="00F947FE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17F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7、如有疑问，可电话咨询。杨老师、龚老师：020-85224206</w:t>
            </w:r>
          </w:p>
        </w:tc>
      </w:tr>
    </w:tbl>
    <w:p w:rsidR="00017F8F" w:rsidRDefault="00017F8F" w:rsidP="00017F8F">
      <w:pPr>
        <w:ind w:leftChars="-337" w:left="-708"/>
      </w:pPr>
      <w:r>
        <w:rPr>
          <w:rFonts w:hint="eastAsia"/>
        </w:rPr>
        <w:tab/>
      </w:r>
    </w:p>
    <w:sectPr w:rsidR="00017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47"/>
    <w:rsid w:val="00017F8F"/>
    <w:rsid w:val="0003671E"/>
    <w:rsid w:val="00181F41"/>
    <w:rsid w:val="00251538"/>
    <w:rsid w:val="005634D7"/>
    <w:rsid w:val="00661A64"/>
    <w:rsid w:val="007C201A"/>
    <w:rsid w:val="00924B4B"/>
    <w:rsid w:val="00974B47"/>
    <w:rsid w:val="00BA7522"/>
    <w:rsid w:val="00CB4CD1"/>
    <w:rsid w:val="00CF7BA3"/>
    <w:rsid w:val="00F7034D"/>
    <w:rsid w:val="00F9075B"/>
    <w:rsid w:val="00F947FE"/>
    <w:rsid w:val="00FD73BA"/>
    <w:rsid w:val="00FF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4D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34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4D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34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06762508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2019-03-12T09:36:00Z</cp:lastPrinted>
  <dcterms:created xsi:type="dcterms:W3CDTF">2019-03-12T09:38:00Z</dcterms:created>
  <dcterms:modified xsi:type="dcterms:W3CDTF">2019-03-13T00:40:00Z</dcterms:modified>
</cp:coreProperties>
</file>